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1B" w:rsidRDefault="00CC693C" w:rsidP="003D1E1B">
      <w:pPr>
        <w:snapToGrid w:val="0"/>
        <w:spacing w:beforeLines="50" w:before="180" w:afterLines="50" w:after="180"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68874" wp14:editId="73DD9597">
                <wp:simplePos x="0" y="0"/>
                <wp:positionH relativeFrom="column">
                  <wp:posOffset>4663440</wp:posOffset>
                </wp:positionH>
                <wp:positionV relativeFrom="paragraph">
                  <wp:posOffset>60960</wp:posOffset>
                </wp:positionV>
                <wp:extent cx="746760" cy="26797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93C" w:rsidRDefault="00CC6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88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2pt;margin-top:4.8pt;width:58.8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" stroked="f">
                <v:textbox>
                  <w:txbxContent>
                    <w:p w:rsidR="00CC693C" w:rsidRDefault="00CC693C"/>
                  </w:txbxContent>
                </v:textbox>
                <w10:wrap type="square"/>
              </v:shape>
            </w:pict>
          </mc:Fallback>
        </mc:AlternateContent>
      </w:r>
      <w:r w:rsidR="003D1E1B">
        <w:rPr>
          <w:rFonts w:ascii="標楷體" w:eastAsia="標楷體" w:hAnsi="標楷體" w:hint="eastAsia"/>
          <w:color w:val="000000" w:themeColor="text1"/>
          <w:sz w:val="28"/>
          <w:szCs w:val="28"/>
        </w:rPr>
        <w:t>輔仁大學進修部獎助學金基金管理辦法</w:t>
      </w:r>
    </w:p>
    <w:p w:rsidR="003D1E1B" w:rsidRDefault="003D1E1B" w:rsidP="0091177C">
      <w:pPr>
        <w:wordWrap w:val="0"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 w:val="22"/>
        </w:rPr>
      </w:pPr>
      <w:r w:rsidRPr="003D1E1B">
        <w:rPr>
          <w:rFonts w:ascii="標楷體" w:eastAsia="標楷體" w:hAnsi="標楷體" w:hint="eastAsia"/>
          <w:color w:val="000000" w:themeColor="text1"/>
          <w:sz w:val="22"/>
        </w:rPr>
        <w:t>1061115</w:t>
      </w:r>
      <w:r w:rsidR="00CC693C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3D1E1B">
        <w:rPr>
          <w:rFonts w:ascii="標楷體" w:eastAsia="標楷體" w:hAnsi="標楷體" w:hint="eastAsia"/>
          <w:color w:val="000000" w:themeColor="text1"/>
          <w:sz w:val="22"/>
        </w:rPr>
        <w:t>106學年度</w:t>
      </w:r>
      <w:r w:rsidR="008235E1">
        <w:rPr>
          <w:rFonts w:ascii="標楷體" w:eastAsia="標楷體" w:hAnsi="標楷體" w:hint="eastAsia"/>
          <w:color w:val="000000" w:themeColor="text1"/>
          <w:sz w:val="22"/>
        </w:rPr>
        <w:t>第一學期</w:t>
      </w:r>
      <w:r w:rsidRPr="003D1E1B">
        <w:rPr>
          <w:rFonts w:ascii="標楷體" w:eastAsia="標楷體" w:hAnsi="標楷體" w:hint="eastAsia"/>
          <w:color w:val="000000" w:themeColor="text1"/>
          <w:sz w:val="22"/>
        </w:rPr>
        <w:t>進修部部務會議通過</w:t>
      </w:r>
    </w:p>
    <w:p w:rsidR="00E2753A" w:rsidRPr="003D1E1B" w:rsidRDefault="00E2753A" w:rsidP="0091177C">
      <w:pPr>
        <w:wordWrap w:val="0"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10</w:t>
      </w:r>
      <w:r>
        <w:rPr>
          <w:rFonts w:ascii="標楷體" w:eastAsia="標楷體" w:hAnsi="標楷體"/>
          <w:color w:val="000000" w:themeColor="text1"/>
          <w:sz w:val="22"/>
        </w:rPr>
        <w:t xml:space="preserve">70425 </w:t>
      </w:r>
      <w:r w:rsidRPr="003D1E1B">
        <w:rPr>
          <w:rFonts w:ascii="標楷體" w:eastAsia="標楷體" w:hAnsi="標楷體" w:hint="eastAsia"/>
          <w:color w:val="000000" w:themeColor="text1"/>
          <w:sz w:val="22"/>
        </w:rPr>
        <w:t>106學年度</w:t>
      </w:r>
      <w:r>
        <w:rPr>
          <w:rFonts w:ascii="標楷體" w:eastAsia="標楷體" w:hAnsi="標楷體" w:hint="eastAsia"/>
          <w:color w:val="000000" w:themeColor="text1"/>
          <w:sz w:val="22"/>
        </w:rPr>
        <w:t>第</w:t>
      </w:r>
      <w:r>
        <w:rPr>
          <w:rFonts w:ascii="標楷體" w:eastAsia="標楷體" w:hAnsi="標楷體" w:hint="eastAsia"/>
          <w:color w:val="000000" w:themeColor="text1"/>
          <w:sz w:val="22"/>
          <w:lang w:eastAsia="zh-HK"/>
        </w:rPr>
        <w:t>二</w:t>
      </w:r>
      <w:r>
        <w:rPr>
          <w:rFonts w:ascii="標楷體" w:eastAsia="標楷體" w:hAnsi="標楷體" w:hint="eastAsia"/>
          <w:color w:val="000000" w:themeColor="text1"/>
          <w:sz w:val="22"/>
        </w:rPr>
        <w:t>學期</w:t>
      </w:r>
      <w:r w:rsidRPr="003D1E1B">
        <w:rPr>
          <w:rFonts w:ascii="標楷體" w:eastAsia="標楷體" w:hAnsi="標楷體" w:hint="eastAsia"/>
          <w:color w:val="000000" w:themeColor="text1"/>
          <w:sz w:val="22"/>
        </w:rPr>
        <w:t>進修部部務會議通過</w:t>
      </w:r>
    </w:p>
    <w:p w:rsidR="002069E7" w:rsidRPr="002069E7" w:rsidRDefault="00D9529D" w:rsidP="002069E7">
      <w:pPr>
        <w:pStyle w:val="a4"/>
        <w:numPr>
          <w:ilvl w:val="0"/>
          <w:numId w:val="4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宗旨:</w:t>
      </w:r>
    </w:p>
    <w:p w:rsidR="00962FEB" w:rsidRPr="00962FEB" w:rsidRDefault="00D9529D" w:rsidP="00106E5E">
      <w:pPr>
        <w:pStyle w:val="a4"/>
        <w:numPr>
          <w:ilvl w:val="1"/>
          <w:numId w:val="4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FEB">
        <w:rPr>
          <w:rFonts w:ascii="標楷體" w:eastAsia="標楷體" w:hAnsi="標楷體" w:hint="eastAsia"/>
          <w:color w:val="000000" w:themeColor="text1"/>
          <w:sz w:val="28"/>
          <w:szCs w:val="28"/>
        </w:rPr>
        <w:t>協助清寒學生就學，提供經濟上有困難學生必要之幫助，使能順利完成學業。</w:t>
      </w:r>
    </w:p>
    <w:p w:rsidR="00D9529D" w:rsidRPr="00962FEB" w:rsidRDefault="00962FEB" w:rsidP="00962FEB">
      <w:pPr>
        <w:pStyle w:val="a4"/>
        <w:numPr>
          <w:ilvl w:val="1"/>
          <w:numId w:val="4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獎勵為校、部爭取榮譽，表現傑出之同學</w:t>
      </w:r>
      <w:bookmarkStart w:id="0" w:name="_GoBack"/>
      <w:bookmarkEnd w:id="0"/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D04EC" w:rsidRPr="004E647A" w:rsidRDefault="00D9529D" w:rsidP="004E647A">
      <w:pPr>
        <w:pStyle w:val="a4"/>
        <w:numPr>
          <w:ilvl w:val="0"/>
          <w:numId w:val="4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647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</w:t>
      </w:r>
      <w:r w:rsidR="004E647A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資格：輔仁大學進修部(以下簡稱本部)</w:t>
      </w:r>
      <w:r w:rsidR="00F76E43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在校</w:t>
      </w:r>
      <w:r w:rsidR="002069E7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學生，品德良好，具下列</w:t>
      </w:r>
      <w:r w:rsidR="00F76E43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狀況</w:t>
      </w:r>
      <w:r w:rsidR="00094B46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得擇一</w:t>
      </w:r>
      <w:r w:rsidR="00F76E43" w:rsidRPr="004E647A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</w:p>
    <w:p w:rsidR="00FD04EC" w:rsidRPr="002069E7" w:rsidRDefault="00D9529D" w:rsidP="002069E7">
      <w:pPr>
        <w:pStyle w:val="a4"/>
        <w:numPr>
          <w:ilvl w:val="0"/>
          <w:numId w:val="2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因家境清寒影響繼續就學者。</w:t>
      </w:r>
    </w:p>
    <w:p w:rsidR="00FD04EC" w:rsidRPr="002069E7" w:rsidRDefault="00FD04EC" w:rsidP="002069E7">
      <w:pPr>
        <w:pStyle w:val="a4"/>
        <w:numPr>
          <w:ilvl w:val="0"/>
          <w:numId w:val="2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環境清寒 且 成績優異者</w:t>
      </w:r>
      <w:r w:rsidRPr="002069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FD04EC" w:rsidRPr="002069E7" w:rsidRDefault="00FD04EC" w:rsidP="002069E7">
      <w:pPr>
        <w:pStyle w:val="a4"/>
        <w:numPr>
          <w:ilvl w:val="0"/>
          <w:numId w:val="2"/>
        </w:numPr>
        <w:snapToGrid w:val="0"/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參加競賽、學術等活動表現傑出者。</w:t>
      </w:r>
    </w:p>
    <w:p w:rsidR="00F76E43" w:rsidRPr="002069E7" w:rsidRDefault="00F76E43" w:rsidP="002069E7">
      <w:pPr>
        <w:snapToGrid w:val="0"/>
        <w:spacing w:beforeLines="50" w:before="180" w:afterLines="50" w:after="180"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辦理期次：每學年上</w:t>
      </w:r>
      <w:r w:rsidR="002069E7"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、下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="002069E7"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辦理一次。</w:t>
      </w:r>
    </w:p>
    <w:p w:rsidR="00D9529D" w:rsidRPr="002069E7" w:rsidRDefault="00F76E43" w:rsidP="002069E7">
      <w:pPr>
        <w:snapToGrid w:val="0"/>
        <w:spacing w:beforeLines="50" w:before="180" w:afterLines="50" w:after="180"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每期</w:t>
      </w: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助學金之獎額，由進修部</w:t>
      </w:r>
      <w:r w:rsidR="00094B4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獎助學金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管理委員會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（以下簡稱</w:t>
      </w:r>
      <w:r w:rsidR="002069E7"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="00094B46">
        <w:rPr>
          <w:rFonts w:ascii="標楷體" w:eastAsia="標楷體" w:hAnsi="標楷體"/>
          <w:color w:val="000000" w:themeColor="text1"/>
          <w:sz w:val="28"/>
          <w:szCs w:val="28"/>
        </w:rPr>
        <w:t>委員會）依當年度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經費額度決定之。</w:t>
      </w:r>
    </w:p>
    <w:p w:rsidR="00F76E43" w:rsidRPr="002069E7" w:rsidRDefault="00F76E43" w:rsidP="002069E7">
      <w:pPr>
        <w:snapToGrid w:val="0"/>
        <w:spacing w:beforeLines="50" w:before="180" w:afterLines="50" w:after="180" w:line="440" w:lineRule="exact"/>
        <w:ind w:left="560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管理委員會由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進修部</w:t>
      </w:r>
      <w:r w:rsidR="00094B46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主任</w:t>
      </w:r>
      <w:r w:rsidR="00094B46"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069E7"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各</w:t>
      </w:r>
      <w:r w:rsidR="002069E7" w:rsidRPr="002069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系</w:t>
      </w:r>
      <w:r w:rsidR="002069E7" w:rsidRPr="002069E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/學程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主任</w:t>
      </w:r>
      <w:r w:rsidR="00094B46"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94B46">
        <w:rPr>
          <w:rFonts w:ascii="標楷體" w:eastAsia="標楷體" w:hAnsi="標楷體" w:hint="eastAsia"/>
          <w:color w:val="000000" w:themeColor="text1"/>
          <w:sz w:val="28"/>
          <w:szCs w:val="28"/>
        </w:rPr>
        <w:t>使命宗輔主任及導師行政督導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組成。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部</w:t>
      </w:r>
      <w:r w:rsidRPr="002069E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主任為管理委員會召集人。</w:t>
      </w:r>
    </w:p>
    <w:p w:rsidR="002069E7" w:rsidRPr="00CC693C" w:rsidRDefault="00F76E43" w:rsidP="002069E7">
      <w:pPr>
        <w:snapToGrid w:val="0"/>
        <w:spacing w:beforeLines="50" w:before="180" w:afterLines="50" w:after="180" w:line="44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六、</w:t>
      </w:r>
      <w:r w:rsidRPr="00CC693C">
        <w:rPr>
          <w:rFonts w:ascii="標楷體" w:eastAsia="標楷體" w:hAnsi="標楷體"/>
          <w:color w:val="000000" w:themeColor="text1"/>
          <w:sz w:val="28"/>
          <w:szCs w:val="28"/>
        </w:rPr>
        <w:t xml:space="preserve">申請文件： </w:t>
      </w:r>
    </w:p>
    <w:p w:rsidR="002069E7" w:rsidRPr="00CC693C" w:rsidRDefault="008A5FFA" w:rsidP="00D60EE9">
      <w:pPr>
        <w:pStyle w:val="a4"/>
        <w:numPr>
          <w:ilvl w:val="0"/>
          <w:numId w:val="3"/>
        </w:numPr>
        <w:snapToGrid w:val="0"/>
        <w:spacing w:line="400" w:lineRule="exact"/>
        <w:ind w:leftChars="0" w:left="482" w:firstLine="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/>
          <w:color w:val="000000" w:themeColor="text1"/>
          <w:sz w:val="28"/>
          <w:szCs w:val="28"/>
        </w:rPr>
        <w:t>申請</w:t>
      </w: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</w:t>
      </w:r>
      <w:r w:rsidR="002069E7" w:rsidRPr="00CC693C">
        <w:rPr>
          <w:rFonts w:ascii="標楷體" w:eastAsia="標楷體" w:hAnsi="標楷體"/>
          <w:color w:val="000000" w:themeColor="text1"/>
          <w:sz w:val="28"/>
          <w:szCs w:val="28"/>
        </w:rPr>
        <w:t>一份。</w:t>
      </w:r>
      <w:r w:rsidR="00F76E43" w:rsidRPr="00CC693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8A408C" w:rsidRPr="00CC693C" w:rsidRDefault="008A408C" w:rsidP="00D60EE9">
      <w:pPr>
        <w:pStyle w:val="a4"/>
        <w:numPr>
          <w:ilvl w:val="0"/>
          <w:numId w:val="3"/>
        </w:numPr>
        <w:snapToGrid w:val="0"/>
        <w:spacing w:line="400" w:lineRule="exact"/>
        <w:ind w:leftChars="0" w:left="482" w:firstLine="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系主任或導師推薦函</w:t>
      </w:r>
      <w:r w:rsidR="008A5FFA" w:rsidRPr="00CC693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A5FFA" w:rsidRPr="00CC693C" w:rsidRDefault="008A5FFA" w:rsidP="00D60EE9">
      <w:pPr>
        <w:pStyle w:val="a4"/>
        <w:numPr>
          <w:ilvl w:val="0"/>
          <w:numId w:val="3"/>
        </w:numPr>
        <w:snapToGrid w:val="0"/>
        <w:spacing w:line="400" w:lineRule="exact"/>
        <w:ind w:leftChars="0" w:left="482" w:firstLine="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自傳</w:t>
      </w:r>
      <w:r w:rsidRPr="00CC693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069E7" w:rsidRPr="00CC693C" w:rsidRDefault="00F76E43" w:rsidP="00D60EE9">
      <w:pPr>
        <w:pStyle w:val="a4"/>
        <w:numPr>
          <w:ilvl w:val="0"/>
          <w:numId w:val="3"/>
        </w:numPr>
        <w:snapToGrid w:val="0"/>
        <w:spacing w:line="400" w:lineRule="exact"/>
        <w:ind w:leftChars="0" w:left="482" w:firstLine="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/>
          <w:color w:val="000000" w:themeColor="text1"/>
          <w:sz w:val="28"/>
          <w:szCs w:val="28"/>
        </w:rPr>
        <w:t>清寒證明書</w:t>
      </w:r>
      <w:r w:rsidR="00EC2D0C" w:rsidRPr="00CC693C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C2D0C"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</w:t>
      </w:r>
      <w:r w:rsidR="008A5FFA"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低收入</w:t>
      </w:r>
      <w:r w:rsidR="00EC2D0C"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證明書</w:t>
      </w:r>
      <w:r w:rsidR="00F72126" w:rsidRPr="00CC693C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2069E7"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競賽獎章</w:t>
      </w:r>
      <w:r w:rsidR="00F72126"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或其他</w:t>
      </w:r>
      <w:r w:rsidR="002069E7"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證明</w:t>
      </w:r>
      <w:r w:rsidRPr="00CC693C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F76E43" w:rsidRPr="00CC693C" w:rsidRDefault="002069E7" w:rsidP="00D60EE9">
      <w:pPr>
        <w:pStyle w:val="a4"/>
        <w:numPr>
          <w:ilvl w:val="0"/>
          <w:numId w:val="3"/>
        </w:numPr>
        <w:snapToGrid w:val="0"/>
        <w:spacing w:line="400" w:lineRule="exact"/>
        <w:ind w:leftChars="0" w:left="482" w:firstLine="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歷年</w:t>
      </w:r>
      <w:r w:rsidR="00F76E43" w:rsidRPr="00CC693C">
        <w:rPr>
          <w:rFonts w:ascii="標楷體" w:eastAsia="標楷體" w:hAnsi="標楷體"/>
          <w:color w:val="000000" w:themeColor="text1"/>
          <w:sz w:val="28"/>
          <w:szCs w:val="28"/>
        </w:rPr>
        <w:t>成績單</w:t>
      </w:r>
      <w:r w:rsidR="00D020AF"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020AF" w:rsidRPr="00CC693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含排名</w:t>
      </w:r>
      <w:r w:rsidR="00D020AF"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76E43" w:rsidRPr="00CC693C">
        <w:rPr>
          <w:rFonts w:ascii="標楷體" w:eastAsia="標楷體" w:hAnsi="標楷體"/>
          <w:color w:val="000000" w:themeColor="text1"/>
          <w:sz w:val="28"/>
          <w:szCs w:val="28"/>
        </w:rPr>
        <w:t>一份。</w:t>
      </w:r>
    </w:p>
    <w:p w:rsidR="00D9529D" w:rsidRPr="002069E7" w:rsidRDefault="00D9529D" w:rsidP="002069E7">
      <w:pPr>
        <w:snapToGrid w:val="0"/>
        <w:spacing w:beforeLines="50" w:before="180" w:afterLines="50" w:after="180" w:line="440" w:lineRule="exact"/>
        <w:ind w:left="538" w:hangingChars="192" w:hanging="53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七、本辦法經</w:t>
      </w:r>
      <w:r w:rsidR="002069E7" w:rsidRPr="00CC69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進修部部務</w:t>
      </w:r>
      <w:r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會議通過後，</w:t>
      </w:r>
      <w:r w:rsidR="008C6953" w:rsidRPr="00CC693C">
        <w:rPr>
          <w:rFonts w:ascii="標楷體" w:eastAsia="標楷體" w:hAnsi="標楷體" w:hint="eastAsia"/>
          <w:color w:val="000000" w:themeColor="text1"/>
          <w:sz w:val="28"/>
          <w:szCs w:val="28"/>
        </w:rPr>
        <w:t>報請校</w:t>
      </w:r>
      <w:r w:rsidR="008C6953">
        <w:rPr>
          <w:rFonts w:ascii="標楷體" w:eastAsia="標楷體" w:hAnsi="標楷體" w:hint="eastAsia"/>
          <w:color w:val="000000" w:themeColor="text1"/>
          <w:sz w:val="28"/>
          <w:szCs w:val="28"/>
        </w:rPr>
        <w:t>長核定後公布施行</w:t>
      </w:r>
      <w:r w:rsidRPr="002069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069E7">
        <w:rPr>
          <w:rFonts w:ascii="標楷體" w:eastAsia="標楷體" w:hAnsi="標楷體"/>
          <w:color w:val="000000" w:themeColor="text1"/>
          <w:sz w:val="28"/>
          <w:szCs w:val="28"/>
        </w:rPr>
        <w:t>修正時亦同。</w:t>
      </w:r>
    </w:p>
    <w:p w:rsidR="00C06618" w:rsidRPr="00D9529D" w:rsidRDefault="00C06618"/>
    <w:sectPr w:rsidR="00C06618" w:rsidRPr="00D9529D" w:rsidSect="00E2753A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06" w:rsidRDefault="003D6106" w:rsidP="00D87E04">
      <w:r>
        <w:separator/>
      </w:r>
    </w:p>
  </w:endnote>
  <w:endnote w:type="continuationSeparator" w:id="0">
    <w:p w:rsidR="003D6106" w:rsidRDefault="003D6106" w:rsidP="00D8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06" w:rsidRDefault="003D6106" w:rsidP="00D87E04">
      <w:r>
        <w:separator/>
      </w:r>
    </w:p>
  </w:footnote>
  <w:footnote w:type="continuationSeparator" w:id="0">
    <w:p w:rsidR="003D6106" w:rsidRDefault="003D6106" w:rsidP="00D8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222"/>
    <w:multiLevelType w:val="hybridMultilevel"/>
    <w:tmpl w:val="9E301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165BF"/>
    <w:multiLevelType w:val="hybridMultilevel"/>
    <w:tmpl w:val="1A7A444A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57F35A30"/>
    <w:multiLevelType w:val="hybridMultilevel"/>
    <w:tmpl w:val="2F842A2C"/>
    <w:lvl w:ilvl="0" w:tplc="5F70A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5268EF"/>
    <w:multiLevelType w:val="hybridMultilevel"/>
    <w:tmpl w:val="CC046AFC"/>
    <w:lvl w:ilvl="0" w:tplc="D1CE7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9D"/>
    <w:rsid w:val="0005243E"/>
    <w:rsid w:val="00064E9A"/>
    <w:rsid w:val="00094B46"/>
    <w:rsid w:val="002069E7"/>
    <w:rsid w:val="003D1E1B"/>
    <w:rsid w:val="003D6106"/>
    <w:rsid w:val="00474FA3"/>
    <w:rsid w:val="004C41A3"/>
    <w:rsid w:val="004E647A"/>
    <w:rsid w:val="0050116E"/>
    <w:rsid w:val="005414E1"/>
    <w:rsid w:val="006642E0"/>
    <w:rsid w:val="006A57EE"/>
    <w:rsid w:val="00793CE3"/>
    <w:rsid w:val="007F2B47"/>
    <w:rsid w:val="008150D4"/>
    <w:rsid w:val="008235E1"/>
    <w:rsid w:val="00881713"/>
    <w:rsid w:val="008A408C"/>
    <w:rsid w:val="008A5FFA"/>
    <w:rsid w:val="008C6953"/>
    <w:rsid w:val="00906592"/>
    <w:rsid w:val="0091177C"/>
    <w:rsid w:val="00962FEB"/>
    <w:rsid w:val="00A85EC0"/>
    <w:rsid w:val="00AE63A9"/>
    <w:rsid w:val="00B15613"/>
    <w:rsid w:val="00B93B08"/>
    <w:rsid w:val="00C06618"/>
    <w:rsid w:val="00C5548D"/>
    <w:rsid w:val="00C97EC7"/>
    <w:rsid w:val="00CC693C"/>
    <w:rsid w:val="00D020AF"/>
    <w:rsid w:val="00D20465"/>
    <w:rsid w:val="00D60EE9"/>
    <w:rsid w:val="00D87E04"/>
    <w:rsid w:val="00D9529D"/>
    <w:rsid w:val="00DB0787"/>
    <w:rsid w:val="00E2753A"/>
    <w:rsid w:val="00EC2D0C"/>
    <w:rsid w:val="00F72126"/>
    <w:rsid w:val="00F76E43"/>
    <w:rsid w:val="00FB508E"/>
    <w:rsid w:val="00FD04E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671B"/>
  <w15:docId w15:val="{FE2A34CA-2C0B-4355-8A48-6F2576E3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畢業論文標題"/>
    <w:basedOn w:val="a"/>
    <w:autoRedefine/>
    <w:rsid w:val="003D1E1B"/>
    <w:pPr>
      <w:tabs>
        <w:tab w:val="left" w:pos="212"/>
      </w:tabs>
      <w:autoSpaceDE w:val="0"/>
      <w:autoSpaceDN w:val="0"/>
      <w:adjustRightInd w:val="0"/>
      <w:snapToGrid w:val="0"/>
      <w:ind w:leftChars="23" w:left="212" w:hanging="157"/>
      <w:jc w:val="right"/>
    </w:pPr>
    <w:rPr>
      <w:rFonts w:ascii="標楷體" w:eastAsia="標楷體" w:hAnsi="標楷體" w:cs="Times New Roman"/>
      <w:color w:val="000000"/>
      <w:kern w:val="0"/>
      <w:sz w:val="22"/>
    </w:rPr>
  </w:style>
  <w:style w:type="paragraph" w:styleId="a4">
    <w:name w:val="List Paragraph"/>
    <w:basedOn w:val="a"/>
    <w:uiPriority w:val="34"/>
    <w:qFormat/>
    <w:rsid w:val="00FD04E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9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7E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7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7E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2018-03-21T08:35:00Z</cp:lastPrinted>
  <dcterms:created xsi:type="dcterms:W3CDTF">2018-04-24T07:09:00Z</dcterms:created>
  <dcterms:modified xsi:type="dcterms:W3CDTF">2018-09-19T12:32:00Z</dcterms:modified>
</cp:coreProperties>
</file>